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00" w:rsidRPr="00877500" w:rsidRDefault="001C1827" w:rsidP="001C1827">
      <w:pPr>
        <w:spacing w:after="0" w:line="240" w:lineRule="auto"/>
        <w:outlineLvl w:val="2"/>
        <w:rPr>
          <w:rFonts w:ascii="Arial" w:eastAsia="Times New Roman" w:hAnsi="Arial" w:cs="Arial"/>
          <w:color w:val="666666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B4251"/>
          <w:sz w:val="27"/>
          <w:szCs w:val="27"/>
        </w:rPr>
        <w:t xml:space="preserve">Minnesota </w:t>
      </w:r>
      <w:r w:rsidR="00877500" w:rsidRPr="00877500">
        <w:rPr>
          <w:rFonts w:ascii="Arial" w:eastAsia="Times New Roman" w:hAnsi="Arial" w:cs="Arial"/>
          <w:b/>
          <w:bCs/>
          <w:color w:val="3B4251"/>
          <w:sz w:val="27"/>
          <w:szCs w:val="27"/>
        </w:rPr>
        <w:t xml:space="preserve">Certifying Providers </w:t>
      </w:r>
    </w:p>
    <w:p w:rsidR="00877500" w:rsidRPr="00877500" w:rsidRDefault="00877500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1C1827">
        <w:rPr>
          <w:rFonts w:ascii="Arial" w:eastAsia="Times New Roman" w:hAnsi="Arial" w:cs="Arial"/>
          <w:b/>
          <w:bCs/>
          <w:color w:val="002060"/>
          <w:sz w:val="21"/>
          <w:szCs w:val="21"/>
        </w:rPr>
        <w:t>AdvaCare Clinics*</w:t>
      </w:r>
      <w:r w:rsidRPr="00877500">
        <w:rPr>
          <w:rFonts w:ascii="Arial" w:eastAsia="Times New Roman" w:hAnsi="Arial" w:cs="Arial"/>
          <w:color w:val="666666"/>
          <w:sz w:val="21"/>
          <w:szCs w:val="21"/>
        </w:rPr>
        <w:br/>
        <w:t>Bloomington</w:t>
      </w:r>
      <w:r w:rsidRPr="00877500">
        <w:rPr>
          <w:rFonts w:ascii="Arial" w:eastAsia="Times New Roman" w:hAnsi="Arial" w:cs="Arial"/>
          <w:color w:val="666666"/>
          <w:sz w:val="21"/>
          <w:szCs w:val="21"/>
        </w:rPr>
        <w:br/>
        <w:t>952-835-6653 or 866-549-3756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5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Advanced Spine &amp; Pain Clinics of Minnesota</w:t>
        </w:r>
      </w:hyperlink>
      <w:r w:rsidR="00877500" w:rsidRPr="00877500">
        <w:rPr>
          <w:rFonts w:ascii="Arial" w:eastAsia="Times New Roman" w:hAnsi="Arial" w:cs="Arial"/>
          <w:b/>
          <w:bCs/>
          <w:color w:val="666666"/>
          <w:sz w:val="21"/>
          <w:szCs w:val="21"/>
        </w:rPr>
        <w:t>*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Edina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612-20-SPINE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6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Children’s Minnesota</w:t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Twin Cities Metro (17 locations)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7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Dakota Child and Family Clinic</w:t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Burnsville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651-209-8640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8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Dodson Pain Consultants</w:t>
        </w:r>
      </w:hyperlink>
      <w:r w:rsidR="00877500" w:rsidRPr="00877500">
        <w:rPr>
          <w:rFonts w:ascii="Arial" w:eastAsia="Times New Roman" w:hAnsi="Arial" w:cs="Arial"/>
          <w:b/>
          <w:bCs/>
          <w:color w:val="666666"/>
          <w:sz w:val="21"/>
          <w:szCs w:val="21"/>
        </w:rPr>
        <w:t>*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Robbinsdale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763-588-7099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9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Entira</w:t>
        </w:r>
        <w:r w:rsidR="00877500" w:rsidRPr="00877500">
          <w:rPr>
            <w:rFonts w:ascii="Arial" w:eastAsia="Times New Roman" w:hAnsi="Arial" w:cs="Arial"/>
            <w:color w:val="024C68"/>
            <w:sz w:val="21"/>
            <w:szCs w:val="21"/>
          </w:rPr>
          <w:br/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t>St. Paul and Eastern Suburbs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651-788-4444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10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Fairview</w:t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 xml:space="preserve">Twin Cities Metro (43 locations) 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1-800-824-1953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11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HealthEast Pain Center – St. Paul</w:t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St. Paul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651-232-5354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12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HealthPartners</w:t>
        </w:r>
        <w:r w:rsidR="00877500" w:rsidRPr="00877500">
          <w:rPr>
            <w:rFonts w:ascii="Arial" w:eastAsia="Times New Roman" w:hAnsi="Arial" w:cs="Arial"/>
            <w:color w:val="024C68"/>
            <w:sz w:val="21"/>
            <w:szCs w:val="21"/>
          </w:rPr>
          <w:br/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t>Statewide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592-883-6000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13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Life Medical</w:t>
        </w:r>
      </w:hyperlink>
      <w:r w:rsidR="00877500" w:rsidRPr="00877500">
        <w:rPr>
          <w:rFonts w:ascii="Arial" w:eastAsia="Times New Roman" w:hAnsi="Arial" w:cs="Arial"/>
          <w:b/>
          <w:bCs/>
          <w:color w:val="666666"/>
          <w:sz w:val="21"/>
          <w:szCs w:val="21"/>
        </w:rPr>
        <w:t>*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St. Louis Park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952-933-8900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14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Mayo Clinic</w:t>
        </w:r>
        <w:r w:rsidR="00877500" w:rsidRPr="00877500">
          <w:rPr>
            <w:rFonts w:ascii="Arial" w:eastAsia="Times New Roman" w:hAnsi="Arial" w:cs="Arial"/>
            <w:color w:val="024C68"/>
            <w:sz w:val="21"/>
            <w:szCs w:val="21"/>
          </w:rPr>
          <w:br/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t xml:space="preserve">Rochester (satellite clinics statewide) 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507-284-2511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15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Midwest Injury Physicians</w:t>
        </w:r>
      </w:hyperlink>
      <w:r w:rsidR="00877500" w:rsidRPr="00877500">
        <w:rPr>
          <w:rFonts w:ascii="Arial" w:eastAsia="Times New Roman" w:hAnsi="Arial" w:cs="Arial"/>
          <w:b/>
          <w:bCs/>
          <w:color w:val="666666"/>
          <w:sz w:val="21"/>
          <w:szCs w:val="21"/>
        </w:rPr>
        <w:t>*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Minneapolis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612-353-4486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16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Minnesota Oncology</w:t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Twin Cities Metro (11 locations)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17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North Memorial Health Care</w:t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 xml:space="preserve">Twin Cities Metro (16 locations) 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763-520-5200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18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Park Nicollet</w:t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Eden Prairie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952-991-5271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19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Psychotherapy &amp; Healing Associates, Ltd.</w:t>
        </w:r>
      </w:hyperlink>
      <w:r w:rsidR="00877500" w:rsidRPr="00877500">
        <w:rPr>
          <w:rFonts w:ascii="Arial" w:eastAsia="Times New Roman" w:hAnsi="Arial" w:cs="Arial"/>
          <w:b/>
          <w:bCs/>
          <w:color w:val="666666"/>
          <w:sz w:val="21"/>
          <w:szCs w:val="21"/>
        </w:rPr>
        <w:t>*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Minneapolis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612-296-3800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20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Olmsted Medical Center</w:t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Rochester/Olmsted County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507-288-3443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21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Rainy Lake Medical Center</w:t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International Falls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218-283-4481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22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Ridgeview Medical Center</w:t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Waconia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952-442-2191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23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Sanford Health</w:t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Bemidji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218-751-5430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24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St. Cloud Medical Group – Northwest</w:t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St. Cloud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320-202-8949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25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St. Luke’s Radiation Oncology Associates</w:t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Duluth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218-249-7880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26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TimeWise Medical</w:t>
        </w:r>
      </w:hyperlink>
      <w:r w:rsidR="00877500" w:rsidRPr="00877500">
        <w:rPr>
          <w:rFonts w:ascii="Arial" w:eastAsia="Times New Roman" w:hAnsi="Arial" w:cs="Arial"/>
          <w:b/>
          <w:bCs/>
          <w:color w:val="666666"/>
          <w:sz w:val="21"/>
          <w:szCs w:val="21"/>
        </w:rPr>
        <w:t>*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Lake Elmo, Duluth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651-333-9133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27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Twin Cities Pain Clinic</w:t>
        </w:r>
        <w:r w:rsidR="00877500" w:rsidRPr="00877500">
          <w:rPr>
            <w:rFonts w:ascii="Arial" w:eastAsia="Times New Roman" w:hAnsi="Arial" w:cs="Arial"/>
            <w:color w:val="024C68"/>
            <w:sz w:val="21"/>
            <w:szCs w:val="21"/>
          </w:rPr>
          <w:br/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t>Burnsville, Edina, Maple Grove, Woodbury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952-841-2345</w:t>
      </w:r>
    </w:p>
    <w:p w:rsidR="00877500" w:rsidRPr="00877500" w:rsidRDefault="00734134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hyperlink r:id="rId28" w:history="1">
        <w:r w:rsidR="00877500" w:rsidRPr="00877500">
          <w:rPr>
            <w:rFonts w:ascii="Arial" w:eastAsia="Times New Roman" w:hAnsi="Arial" w:cs="Arial"/>
            <w:b/>
            <w:bCs/>
            <w:color w:val="024C68"/>
            <w:sz w:val="21"/>
            <w:szCs w:val="21"/>
          </w:rPr>
          <w:t>Winona Health</w:t>
        </w:r>
      </w:hyperlink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Winona</w:t>
      </w:r>
      <w:r w:rsidR="00877500" w:rsidRPr="00877500">
        <w:rPr>
          <w:rFonts w:ascii="Arial" w:eastAsia="Times New Roman" w:hAnsi="Arial" w:cs="Arial"/>
          <w:color w:val="666666"/>
          <w:sz w:val="21"/>
          <w:szCs w:val="21"/>
        </w:rPr>
        <w:br/>
        <w:t>507-454-3650</w:t>
      </w:r>
    </w:p>
    <w:p w:rsidR="00877500" w:rsidRPr="00877500" w:rsidRDefault="00877500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877500">
        <w:rPr>
          <w:rFonts w:ascii="Arial" w:eastAsia="Times New Roman" w:hAnsi="Arial" w:cs="Arial"/>
          <w:color w:val="666666"/>
          <w:sz w:val="21"/>
          <w:szCs w:val="21"/>
        </w:rPr>
        <w:t>*Does not accept insurance, appointments are cash only.</w:t>
      </w:r>
    </w:p>
    <w:p w:rsidR="00877500" w:rsidRPr="00877500" w:rsidRDefault="00877500" w:rsidP="0087750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877500">
        <w:rPr>
          <w:rFonts w:ascii="Arial" w:eastAsia="Times New Roman" w:hAnsi="Arial" w:cs="Arial"/>
          <w:i/>
          <w:iCs/>
          <w:color w:val="666666"/>
          <w:sz w:val="21"/>
          <w:szCs w:val="21"/>
        </w:rPr>
        <w:lastRenderedPageBreak/>
        <w:t>If you are a healthcare provider and want to be added or removed from this directory, please </w:t>
      </w:r>
      <w:hyperlink r:id="rId29" w:history="1">
        <w:r w:rsidRPr="00877500">
          <w:rPr>
            <w:rFonts w:ascii="Arial" w:eastAsia="Times New Roman" w:hAnsi="Arial" w:cs="Arial"/>
            <w:i/>
            <w:iCs/>
            <w:color w:val="024C68"/>
            <w:sz w:val="21"/>
            <w:szCs w:val="21"/>
          </w:rPr>
          <w:t>e-mail us</w:t>
        </w:r>
      </w:hyperlink>
      <w:r w:rsidRPr="00877500">
        <w:rPr>
          <w:rFonts w:ascii="Arial" w:eastAsia="Times New Roman" w:hAnsi="Arial" w:cs="Arial"/>
          <w:i/>
          <w:iCs/>
          <w:color w:val="666666"/>
          <w:sz w:val="21"/>
          <w:szCs w:val="21"/>
        </w:rPr>
        <w:t> to let us know.</w:t>
      </w:r>
      <w:bookmarkStart w:id="0" w:name="_GoBack"/>
      <w:bookmarkEnd w:id="0"/>
    </w:p>
    <w:p w:rsidR="00E20D34" w:rsidRDefault="00E20D34"/>
    <w:sectPr w:rsidR="00E20D34" w:rsidSect="0087750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00"/>
    <w:rsid w:val="001C1827"/>
    <w:rsid w:val="00583DD4"/>
    <w:rsid w:val="00734134"/>
    <w:rsid w:val="00877500"/>
    <w:rsid w:val="00E2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7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75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7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7500"/>
    <w:rPr>
      <w:i/>
      <w:iCs/>
    </w:rPr>
  </w:style>
  <w:style w:type="character" w:styleId="Strong">
    <w:name w:val="Strong"/>
    <w:basedOn w:val="DefaultParagraphFont"/>
    <w:uiPriority w:val="22"/>
    <w:qFormat/>
    <w:rsid w:val="008775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75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75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775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77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7500"/>
    <w:rPr>
      <w:i/>
      <w:iCs/>
    </w:rPr>
  </w:style>
  <w:style w:type="character" w:styleId="Strong">
    <w:name w:val="Strong"/>
    <w:basedOn w:val="DefaultParagraphFont"/>
    <w:uiPriority w:val="22"/>
    <w:qFormat/>
    <w:rsid w:val="008775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77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0294">
          <w:marLeft w:val="0"/>
          <w:marRight w:val="0"/>
          <w:marTop w:val="0"/>
          <w:marBottom w:val="0"/>
          <w:divBdr>
            <w:top w:val="none" w:sz="0" w:space="11" w:color="EBEBEB"/>
            <w:left w:val="none" w:sz="0" w:space="15" w:color="EBEBEB"/>
            <w:bottom w:val="single" w:sz="6" w:space="11" w:color="EBEBEB"/>
            <w:right w:val="none" w:sz="0" w:space="15" w:color="EBEBEB"/>
          </w:divBdr>
        </w:div>
        <w:div w:id="4786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dsonpainconsultants.com/" TargetMode="External"/><Relationship Id="rId13" Type="http://schemas.openxmlformats.org/officeDocument/2006/relationships/hyperlink" Target="http://www.lifemedical.us/" TargetMode="External"/><Relationship Id="rId18" Type="http://schemas.openxmlformats.org/officeDocument/2006/relationships/hyperlink" Target="http://www.parknicollet.com/Locations/Clinics/Prairie-Center" TargetMode="External"/><Relationship Id="rId26" Type="http://schemas.openxmlformats.org/officeDocument/2006/relationships/hyperlink" Target="http://www.timewisemedica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inylakemedical.com/" TargetMode="External"/><Relationship Id="rId7" Type="http://schemas.openxmlformats.org/officeDocument/2006/relationships/hyperlink" Target="http://dakotachildandfamily.org/" TargetMode="External"/><Relationship Id="rId12" Type="http://schemas.openxmlformats.org/officeDocument/2006/relationships/hyperlink" Target="https://www.healthpartners.com/hp/index.html" TargetMode="External"/><Relationship Id="rId17" Type="http://schemas.openxmlformats.org/officeDocument/2006/relationships/hyperlink" Target="http://www.northmemorial.com/" TargetMode="External"/><Relationship Id="rId25" Type="http://schemas.openxmlformats.org/officeDocument/2006/relationships/hyperlink" Target="http://www.slhduluth.com/Find-a-Location/St-Lukes-Radiation-Oncology-Associates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noncology.com/" TargetMode="External"/><Relationship Id="rId20" Type="http://schemas.openxmlformats.org/officeDocument/2006/relationships/hyperlink" Target="http://www.olmmed.org/" TargetMode="External"/><Relationship Id="rId29" Type="http://schemas.openxmlformats.org/officeDocument/2006/relationships/hyperlink" Target="mailto:patients@sensible.m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ildrensmn.org/" TargetMode="External"/><Relationship Id="rId11" Type="http://schemas.openxmlformats.org/officeDocument/2006/relationships/hyperlink" Target="http://www.healtheast.org/" TargetMode="External"/><Relationship Id="rId24" Type="http://schemas.openxmlformats.org/officeDocument/2006/relationships/hyperlink" Target="https://www.stcloudmedical.com/locations/st-cloud-medical-group-northwest/1/" TargetMode="External"/><Relationship Id="rId5" Type="http://schemas.openxmlformats.org/officeDocument/2006/relationships/hyperlink" Target="http://www.tcpaindoctor.com/" TargetMode="External"/><Relationship Id="rId15" Type="http://schemas.openxmlformats.org/officeDocument/2006/relationships/hyperlink" Target="http://www.midwestinjuryphysicians.com/" TargetMode="External"/><Relationship Id="rId23" Type="http://schemas.openxmlformats.org/officeDocument/2006/relationships/hyperlink" Target="http://www.sanfordhealth.org/bemidji" TargetMode="External"/><Relationship Id="rId28" Type="http://schemas.openxmlformats.org/officeDocument/2006/relationships/hyperlink" Target="https://www.winonahealth.org/" TargetMode="External"/><Relationship Id="rId10" Type="http://schemas.openxmlformats.org/officeDocument/2006/relationships/hyperlink" Target="http://www.fairview.org/index.htm" TargetMode="External"/><Relationship Id="rId19" Type="http://schemas.openxmlformats.org/officeDocument/2006/relationships/hyperlink" Target="https://www.phawellness.com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ntirafamilyclinics.com/Home.aspx" TargetMode="External"/><Relationship Id="rId14" Type="http://schemas.openxmlformats.org/officeDocument/2006/relationships/hyperlink" Target="http://www.mayoclinic.org/" TargetMode="External"/><Relationship Id="rId22" Type="http://schemas.openxmlformats.org/officeDocument/2006/relationships/hyperlink" Target="https://www.ridgeviewmedical.org/" TargetMode="External"/><Relationship Id="rId27" Type="http://schemas.openxmlformats.org/officeDocument/2006/relationships/hyperlink" Target="http://www.twincitiespainclinic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Sankey</dc:creator>
  <cp:lastModifiedBy>Jeremy Sankey</cp:lastModifiedBy>
  <cp:revision>2</cp:revision>
  <cp:lastPrinted>2019-05-30T18:47:00Z</cp:lastPrinted>
  <dcterms:created xsi:type="dcterms:W3CDTF">2019-06-17T21:50:00Z</dcterms:created>
  <dcterms:modified xsi:type="dcterms:W3CDTF">2019-06-17T21:50:00Z</dcterms:modified>
</cp:coreProperties>
</file>